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24"/>
          <w:szCs w:val="24"/>
        </w:rPr>
      </w:pPr>
      <w:r w:rsidDel="00000000" w:rsidR="00000000" w:rsidRPr="00000000">
        <w:rPr>
          <w:b w:val="1"/>
          <w:sz w:val="24"/>
          <w:szCs w:val="24"/>
          <w:rtl w:val="0"/>
        </w:rPr>
        <w:t xml:space="preserve">AKUA MEDIA RELEASE</w:t>
        <w:tab/>
        <w:tab/>
        <w:tab/>
        <w:tab/>
        <w:tab/>
        <w:tab/>
        <w:tab/>
      </w:r>
      <w:r w:rsidDel="00000000" w:rsidR="00000000" w:rsidRPr="00000000">
        <w:drawing>
          <wp:anchor allowOverlap="1" behindDoc="0" distB="114300" distT="114300" distL="114300" distR="114300" hidden="0" layoutInCell="1" locked="0" relativeHeight="0" simplePos="0">
            <wp:simplePos x="0" y="0"/>
            <wp:positionH relativeFrom="column">
              <wp:posOffset>4591050</wp:posOffset>
            </wp:positionH>
            <wp:positionV relativeFrom="paragraph">
              <wp:posOffset>114300</wp:posOffset>
            </wp:positionV>
            <wp:extent cx="966043" cy="966043"/>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966043" cy="966043"/>
                    </a:xfrm>
                    <a:prstGeom prst="rect"/>
                    <a:ln/>
                  </pic:spPr>
                </pic:pic>
              </a:graphicData>
            </a:graphic>
          </wp:anchor>
        </w:drawing>
      </w:r>
    </w:p>
    <w:p w:rsidR="00000000" w:rsidDel="00000000" w:rsidP="00000000" w:rsidRDefault="00000000" w:rsidRPr="00000000" w14:paraId="00000002">
      <w:pPr>
        <w:rPr>
          <w:b w:val="1"/>
          <w:sz w:val="24"/>
          <w:szCs w:val="24"/>
        </w:rPr>
      </w:pPr>
      <w:r w:rsidDel="00000000" w:rsidR="00000000" w:rsidRPr="00000000">
        <w:rPr>
          <w:b w:val="1"/>
          <w:sz w:val="24"/>
          <w:szCs w:val="24"/>
          <w:rtl w:val="0"/>
        </w:rPr>
        <w:t xml:space="preserve">APRIL 2019</w:t>
      </w:r>
    </w:p>
    <w:p w:rsidR="00000000" w:rsidDel="00000000" w:rsidP="00000000" w:rsidRDefault="00000000" w:rsidRPr="00000000" w14:paraId="00000003">
      <w:pPr>
        <w:rPr>
          <w:b w:val="1"/>
          <w:sz w:val="24"/>
          <w:szCs w:val="24"/>
        </w:rPr>
      </w:pPr>
      <w:r w:rsidDel="00000000" w:rsidR="00000000" w:rsidRPr="00000000">
        <w:rPr>
          <w:rtl w:val="0"/>
        </w:rPr>
      </w:r>
    </w:p>
    <w:p w:rsidR="00000000" w:rsidDel="00000000" w:rsidP="00000000" w:rsidRDefault="00000000" w:rsidRPr="00000000" w14:paraId="00000004">
      <w:pPr>
        <w:rPr>
          <w:sz w:val="24"/>
          <w:szCs w:val="24"/>
        </w:rPr>
      </w:pPr>
      <w:r w:rsidDel="00000000" w:rsidR="00000000" w:rsidRPr="00000000">
        <w:rPr>
          <w:rtl w:val="0"/>
        </w:rPr>
      </w:r>
    </w:p>
    <w:p w:rsidR="00000000" w:rsidDel="00000000" w:rsidP="00000000" w:rsidRDefault="00000000" w:rsidRPr="00000000" w14:paraId="00000005">
      <w:pPr>
        <w:rPr>
          <w:sz w:val="24"/>
          <w:szCs w:val="24"/>
        </w:rPr>
      </w:pPr>
      <w:r w:rsidDel="00000000" w:rsidR="00000000" w:rsidRPr="00000000">
        <w:rPr>
          <w:rtl w:val="0"/>
        </w:rPr>
      </w:r>
    </w:p>
    <w:p w:rsidR="00000000" w:rsidDel="00000000" w:rsidP="00000000" w:rsidRDefault="00000000" w:rsidRPr="00000000" w14:paraId="00000006">
      <w:pPr>
        <w:shd w:fill="ffffff" w:val="clear"/>
        <w:rPr>
          <w:b w:val="1"/>
          <w:color w:val="1d1d1d"/>
          <w:sz w:val="24"/>
          <w:szCs w:val="24"/>
        </w:rPr>
      </w:pPr>
      <w:r w:rsidDel="00000000" w:rsidR="00000000" w:rsidRPr="00000000">
        <w:rPr>
          <w:rtl w:val="0"/>
        </w:rPr>
      </w:r>
    </w:p>
    <w:p w:rsidR="00000000" w:rsidDel="00000000" w:rsidP="00000000" w:rsidRDefault="00000000" w:rsidRPr="00000000" w14:paraId="00000007">
      <w:pPr>
        <w:shd w:fill="ffffff" w:val="clear"/>
        <w:rPr>
          <w:b w:val="1"/>
          <w:color w:val="1d1d1d"/>
          <w:sz w:val="24"/>
          <w:szCs w:val="24"/>
        </w:rPr>
      </w:pPr>
      <w:r w:rsidDel="00000000" w:rsidR="00000000" w:rsidRPr="00000000">
        <w:rPr>
          <w:b w:val="1"/>
          <w:color w:val="1d1d1d"/>
          <w:sz w:val="24"/>
          <w:szCs w:val="24"/>
          <w:rtl w:val="0"/>
        </w:rPr>
        <w:t xml:space="preserve">Kelp Jerky by AKUA - your new favorite snack - launches to the world 🌊 </w:t>
      </w:r>
    </w:p>
    <w:p w:rsidR="00000000" w:rsidDel="00000000" w:rsidP="00000000" w:rsidRDefault="00000000" w:rsidRPr="00000000" w14:paraId="00000008">
      <w:pPr>
        <w:rPr>
          <w:b w:val="1"/>
          <w:sz w:val="24"/>
          <w:szCs w:val="24"/>
        </w:rPr>
      </w:pPr>
      <w:r w:rsidDel="00000000" w:rsidR="00000000" w:rsidRPr="00000000">
        <w:rPr>
          <w:rtl w:val="0"/>
        </w:rPr>
      </w:r>
    </w:p>
    <w:p w:rsidR="00000000" w:rsidDel="00000000" w:rsidP="00000000" w:rsidRDefault="00000000" w:rsidRPr="00000000" w14:paraId="00000009">
      <w:pPr>
        <w:shd w:fill="ffffff" w:val="clear"/>
        <w:rPr>
          <w:b w:val="1"/>
          <w:sz w:val="24"/>
          <w:szCs w:val="24"/>
        </w:rPr>
      </w:pPr>
      <w:r w:rsidDel="00000000" w:rsidR="00000000" w:rsidRPr="00000000">
        <w:rPr>
          <w:sz w:val="24"/>
          <w:szCs w:val="24"/>
          <w:rtl w:val="0"/>
        </w:rPr>
        <w:t xml:space="preserve">CONTACT:</w:t>
      </w:r>
      <w:r w:rsidDel="00000000" w:rsidR="00000000" w:rsidRPr="00000000">
        <w:rPr>
          <w:b w:val="1"/>
          <w:sz w:val="24"/>
          <w:szCs w:val="24"/>
          <w:rtl w:val="0"/>
        </w:rPr>
        <w:t xml:space="preserve"> </w:t>
      </w:r>
      <w:hyperlink r:id="rId7">
        <w:r w:rsidDel="00000000" w:rsidR="00000000" w:rsidRPr="00000000">
          <w:rPr>
            <w:b w:val="1"/>
            <w:color w:val="1155cc"/>
            <w:sz w:val="24"/>
            <w:szCs w:val="24"/>
            <w:u w:val="single"/>
            <w:rtl w:val="0"/>
          </w:rPr>
          <w:t xml:space="preserve">CBM@AKUA.CO</w:t>
        </w:r>
      </w:hyperlink>
      <w:r w:rsidDel="00000000" w:rsidR="00000000" w:rsidRPr="00000000">
        <w:rPr>
          <w:rtl w:val="0"/>
        </w:rPr>
      </w:r>
    </w:p>
    <w:p w:rsidR="00000000" w:rsidDel="00000000" w:rsidP="00000000" w:rsidRDefault="00000000" w:rsidRPr="00000000" w14:paraId="0000000A">
      <w:pPr>
        <w:shd w:fill="ffffff" w:val="clear"/>
        <w:rPr>
          <w:b w:val="1"/>
          <w:color w:val="1155cc"/>
          <w:sz w:val="24"/>
          <w:szCs w:val="24"/>
          <w:u w:val="single"/>
        </w:rPr>
      </w:pPr>
      <w:hyperlink r:id="rId8">
        <w:r w:rsidDel="00000000" w:rsidR="00000000" w:rsidRPr="00000000">
          <w:rPr>
            <w:b w:val="1"/>
            <w:color w:val="1155cc"/>
            <w:sz w:val="24"/>
            <w:szCs w:val="24"/>
            <w:u w:val="single"/>
            <w:rtl w:val="0"/>
          </w:rPr>
          <w:t xml:space="preserve">MEDIA ASSETS </w:t>
        </w:r>
      </w:hyperlink>
      <w:r w:rsidDel="00000000" w:rsidR="00000000" w:rsidRPr="00000000">
        <w:fldChar w:fldCharType="begin"/>
        <w:instrText xml:space="preserve"> HYPERLINK "https://www.dropbox.com/sh/wq17xiqzbwu5qz8/AAAI1u7zwv2YGB_rmt0gscr8a?dl=0" </w:instrText>
        <w:fldChar w:fldCharType="separate"/>
      </w:r>
      <w:r w:rsidDel="00000000" w:rsidR="00000000" w:rsidRPr="00000000">
        <w:rPr>
          <w:rtl w:val="0"/>
        </w:rPr>
      </w:r>
    </w:p>
    <w:p w:rsidR="00000000" w:rsidDel="00000000" w:rsidP="00000000" w:rsidRDefault="00000000" w:rsidRPr="00000000" w14:paraId="0000000B">
      <w:pPr>
        <w:rPr>
          <w:color w:val="1d1d1d"/>
          <w:sz w:val="24"/>
          <w:szCs w:val="24"/>
        </w:rPr>
      </w:pPr>
      <w:r w:rsidDel="00000000" w:rsidR="00000000" w:rsidRPr="00000000">
        <w:fldChar w:fldCharType="end"/>
      </w: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Launching this April for Earth Month, </w:t>
      </w:r>
      <w:hyperlink r:id="rId9">
        <w:r w:rsidDel="00000000" w:rsidR="00000000" w:rsidRPr="00000000">
          <w:rPr>
            <w:color w:val="1155cc"/>
            <w:u w:val="single"/>
            <w:rtl w:val="0"/>
          </w:rPr>
          <w:t xml:space="preserve">AKUA</w:t>
        </w:r>
      </w:hyperlink>
      <w:r w:rsidDel="00000000" w:rsidR="00000000" w:rsidRPr="00000000">
        <w:rPr>
          <w:rtl w:val="0"/>
        </w:rPr>
        <w:t xml:space="preserve"> is a sustainable, seaweed-based snack brand on a mission to create food in the right way: healthy, delicious, and with a positive impact on the planet. </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AKUA creates seaweed-based snacks made from the most sustainable source of food on the planet: ocean farmed kelp. The company sources its kelp from its</w:t>
      </w:r>
      <w:r w:rsidDel="00000000" w:rsidR="00000000" w:rsidRPr="00000000">
        <w:rPr>
          <w:highlight w:val="white"/>
          <w:rtl w:val="0"/>
        </w:rPr>
        <w:t xml:space="preserve"> network of New England-based ocean farms that require no fresh water, dry land, fertilizer, or feed to grow. The farms also help to reverse climate change by filtering carbon from the ocean at five times the rate of land-based plants from the air. </w:t>
      </w:r>
      <w:r w:rsidDel="00000000" w:rsidR="00000000" w:rsidRPr="00000000">
        <w:rPr>
          <w:rtl w:val="0"/>
        </w:rPr>
        <w:t xml:space="preserve">The benefits of kelp for the planet’s health are numerous and kelp is also incredibly healthy for the human body.</w:t>
      </w: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AKUA’s first product - Kelp Jerky - is vegan, non-GMO, keto-friendly, and free from soy, corn, and gluten. Each bag has 10g of plant-based protein and 10g of fiber, and is low in calories with a touch of all-natural maple sugar. Kelp Jerky is one of the most powerful superfoods from the sea as it’s overflowing with vitamins, antioxidants, and minerals. </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b w:val="1"/>
          <w:rtl w:val="0"/>
        </w:rPr>
        <w:t xml:space="preserve">Kelp Jerky has:</w:t>
      </w:r>
      <w:r w:rsidDel="00000000" w:rsidR="00000000" w:rsidRPr="00000000">
        <w:rPr>
          <w:rtl w:val="0"/>
        </w:rPr>
      </w:r>
    </w:p>
    <w:p w:rsidR="00000000" w:rsidDel="00000000" w:rsidP="00000000" w:rsidRDefault="00000000" w:rsidRPr="00000000" w14:paraId="00000013">
      <w:pPr>
        <w:numPr>
          <w:ilvl w:val="0"/>
          <w:numId w:val="1"/>
        </w:numPr>
        <w:ind w:left="720" w:hanging="360"/>
        <w:rPr>
          <w:u w:val="none"/>
        </w:rPr>
      </w:pPr>
      <w:r w:rsidDel="00000000" w:rsidR="00000000" w:rsidRPr="00000000">
        <w:rPr>
          <w:rtl w:val="0"/>
        </w:rPr>
        <w:t xml:space="preserve">High in potassium, Calcium, Vitamin D, &amp; Vitamin C</w:t>
      </w:r>
    </w:p>
    <w:p w:rsidR="00000000" w:rsidDel="00000000" w:rsidP="00000000" w:rsidRDefault="00000000" w:rsidRPr="00000000" w14:paraId="00000014">
      <w:pPr>
        <w:numPr>
          <w:ilvl w:val="0"/>
          <w:numId w:val="1"/>
        </w:numPr>
        <w:ind w:left="720" w:hanging="360"/>
        <w:rPr>
          <w:u w:val="none"/>
        </w:rPr>
      </w:pPr>
      <w:r w:rsidDel="00000000" w:rsidR="00000000" w:rsidRPr="00000000">
        <w:rPr>
          <w:rtl w:val="0"/>
        </w:rPr>
        <w:t xml:space="preserve">100% of your daily intake of Vitamins B, B2, and Iodine </w:t>
      </w:r>
    </w:p>
    <w:p w:rsidR="00000000" w:rsidDel="00000000" w:rsidP="00000000" w:rsidRDefault="00000000" w:rsidRPr="00000000" w14:paraId="00000015">
      <w:pPr>
        <w:numPr>
          <w:ilvl w:val="0"/>
          <w:numId w:val="1"/>
        </w:numPr>
        <w:ind w:left="720" w:hanging="360"/>
        <w:rPr>
          <w:u w:val="none"/>
        </w:rPr>
      </w:pPr>
      <w:r w:rsidDel="00000000" w:rsidR="00000000" w:rsidRPr="00000000">
        <w:rPr>
          <w:rtl w:val="0"/>
        </w:rPr>
        <w:t xml:space="preserve">80% of your recommended Iron intake </w:t>
      </w:r>
    </w:p>
    <w:p w:rsidR="00000000" w:rsidDel="00000000" w:rsidP="00000000" w:rsidRDefault="00000000" w:rsidRPr="00000000" w14:paraId="00000016">
      <w:pPr>
        <w:numPr>
          <w:ilvl w:val="0"/>
          <w:numId w:val="1"/>
        </w:numPr>
        <w:ind w:left="720" w:hanging="360"/>
        <w:rPr>
          <w:u w:val="none"/>
        </w:rPr>
      </w:pPr>
      <w:r w:rsidDel="00000000" w:rsidR="00000000" w:rsidRPr="00000000">
        <w:rPr>
          <w:rtl w:val="0"/>
        </w:rPr>
        <w:t xml:space="preserve">30% of your recommended Magnesium</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b w:val="1"/>
        </w:rPr>
      </w:pPr>
      <w:r w:rsidDel="00000000" w:rsidR="00000000" w:rsidRPr="00000000">
        <w:rPr>
          <w:rtl w:val="0"/>
        </w:rPr>
        <w:t xml:space="preserve">In addition to the above nutritional callouts, it is well known that kelp supports your body’s ability to absorb water and is a rich, natural source of iodine that helps to stimulate a healthy metabolism. Kelp is also one of the only foods that expands in your stomach, making you feel fuller longer! </w:t>
      </w:r>
      <w:r w:rsidDel="00000000" w:rsidR="00000000" w:rsidRPr="00000000">
        <w:rPr>
          <w:rtl w:val="0"/>
        </w:rPr>
      </w:r>
    </w:p>
    <w:p w:rsidR="00000000" w:rsidDel="00000000" w:rsidP="00000000" w:rsidRDefault="00000000" w:rsidRPr="00000000" w14:paraId="00000019">
      <w:pPr>
        <w:rPr>
          <w:b w:val="1"/>
        </w:rPr>
      </w:pPr>
      <w:r w:rsidDel="00000000" w:rsidR="00000000" w:rsidRPr="00000000">
        <w:rPr>
          <w:rtl w:val="0"/>
        </w:rPr>
      </w:r>
    </w:p>
    <w:p w:rsidR="00000000" w:rsidDel="00000000" w:rsidP="00000000" w:rsidRDefault="00000000" w:rsidRPr="00000000" w14:paraId="0000001A">
      <w:pPr>
        <w:ind w:left="0" w:firstLine="0"/>
        <w:rPr/>
      </w:pPr>
      <w:r w:rsidDel="00000000" w:rsidR="00000000" w:rsidRPr="00000000">
        <w:rPr>
          <w:b w:val="1"/>
          <w:rtl w:val="0"/>
        </w:rPr>
        <w:t xml:space="preserve">Launching this April for Earth Month,</w:t>
      </w:r>
      <w:r w:rsidDel="00000000" w:rsidR="00000000" w:rsidRPr="00000000">
        <w:rPr>
          <w:rtl w:val="0"/>
        </w:rPr>
        <w:t xml:space="preserve"> customers will be able to order AKUA’s Kelp Jerky at </w:t>
      </w:r>
      <w:hyperlink r:id="rId10">
        <w:r w:rsidDel="00000000" w:rsidR="00000000" w:rsidRPr="00000000">
          <w:rPr>
            <w:color w:val="1155cc"/>
            <w:u w:val="single"/>
            <w:rtl w:val="0"/>
          </w:rPr>
          <w:t xml:space="preserve">www.akua.co</w:t>
        </w:r>
      </w:hyperlink>
      <w:r w:rsidDel="00000000" w:rsidR="00000000" w:rsidRPr="00000000">
        <w:rPr>
          <w:rtl w:val="0"/>
        </w:rPr>
        <w:t xml:space="preserve"> in three delicious flavors: Spicy Thai &amp; Spirulina, Rosemary &amp; Maple BBQ, and Sesame &amp; Nori Sea Salt</w:t>
      </w:r>
      <w:r w:rsidDel="00000000" w:rsidR="00000000" w:rsidRPr="00000000">
        <w:rPr>
          <w:rtl w:val="0"/>
        </w:rPr>
        <w:t xml:space="preserve">. Kelp Jerky starts shipping 4/22 - to celebrate Earth Day!</w:t>
      </w:r>
    </w:p>
    <w:p w:rsidR="00000000" w:rsidDel="00000000" w:rsidP="00000000" w:rsidRDefault="00000000" w:rsidRPr="00000000" w14:paraId="0000001B">
      <w:pPr>
        <w:rPr>
          <w:i w:val="1"/>
        </w:rPr>
      </w:pPr>
      <w:r w:rsidDel="00000000" w:rsidR="00000000" w:rsidRPr="00000000">
        <w:rPr>
          <w:rtl w:val="0"/>
        </w:rPr>
      </w:r>
    </w:p>
    <w:p w:rsidR="00000000" w:rsidDel="00000000" w:rsidP="00000000" w:rsidRDefault="00000000" w:rsidRPr="00000000" w14:paraId="0000001C">
      <w:pPr>
        <w:rPr>
          <w:i w:val="1"/>
        </w:rPr>
      </w:pPr>
      <w:r w:rsidDel="00000000" w:rsidR="00000000" w:rsidRPr="00000000">
        <w:rPr>
          <w:rtl w:val="0"/>
        </w:rPr>
      </w:r>
    </w:p>
    <w:p w:rsidR="00000000" w:rsidDel="00000000" w:rsidP="00000000" w:rsidRDefault="00000000" w:rsidRPr="00000000" w14:paraId="0000001D">
      <w:pPr>
        <w:rPr>
          <w:i w:val="1"/>
        </w:rPr>
      </w:pPr>
      <w:r w:rsidDel="00000000" w:rsidR="00000000" w:rsidRPr="00000000">
        <w:rPr>
          <w:i w:val="1"/>
          <w:rtl w:val="0"/>
        </w:rPr>
        <w:t xml:space="preserve">“Kelp Jerky is the gateway drug to get you hooked on eating seagreens!”</w:t>
      </w:r>
    </w:p>
    <w:p w:rsidR="00000000" w:rsidDel="00000000" w:rsidP="00000000" w:rsidRDefault="00000000" w:rsidRPr="00000000" w14:paraId="0000001E">
      <w:pPr>
        <w:rPr>
          <w:i w:val="1"/>
        </w:rPr>
      </w:pPr>
      <w:r w:rsidDel="00000000" w:rsidR="00000000" w:rsidRPr="00000000">
        <w:rPr>
          <w:i w:val="1"/>
          <w:rtl w:val="0"/>
        </w:rPr>
        <w:t xml:space="preserve">-Courtney Boyd Myers, co-founder, AKUA</w:t>
      </w:r>
    </w:p>
    <w:p w:rsidR="00000000" w:rsidDel="00000000" w:rsidP="00000000" w:rsidRDefault="00000000" w:rsidRPr="00000000" w14:paraId="0000001F">
      <w:pPr>
        <w:rPr>
          <w:i w:val="1"/>
        </w:rPr>
      </w:pPr>
      <w:r w:rsidDel="00000000" w:rsidR="00000000" w:rsidRPr="00000000">
        <w:rPr>
          <w:rtl w:val="0"/>
        </w:rPr>
      </w:r>
    </w:p>
    <w:p w:rsidR="00000000" w:rsidDel="00000000" w:rsidP="00000000" w:rsidRDefault="00000000" w:rsidRPr="00000000" w14:paraId="00000020">
      <w:pPr>
        <w:rPr>
          <w:i w:val="1"/>
        </w:rPr>
      </w:pPr>
      <w:r w:rsidDel="00000000" w:rsidR="00000000" w:rsidRPr="00000000">
        <w:rPr>
          <w:i w:val="1"/>
          <w:rtl w:val="0"/>
        </w:rPr>
        <w:t xml:space="preserve">"I was prepared to come up with a nice response after eating this, but actually, it’s really rather delightful. It’s incredibly delicious. Well done."</w:t>
      </w:r>
    </w:p>
    <w:p w:rsidR="00000000" w:rsidDel="00000000" w:rsidP="00000000" w:rsidRDefault="00000000" w:rsidRPr="00000000" w14:paraId="00000021">
      <w:pPr>
        <w:rPr>
          <w:i w:val="1"/>
        </w:rPr>
      </w:pPr>
      <w:r w:rsidDel="00000000" w:rsidR="00000000" w:rsidRPr="00000000">
        <w:rPr>
          <w:i w:val="1"/>
          <w:rtl w:val="0"/>
        </w:rPr>
        <w:t xml:space="preserve">- Sir Richard Branson</w:t>
      </w:r>
    </w:p>
    <w:p w:rsidR="00000000" w:rsidDel="00000000" w:rsidP="00000000" w:rsidRDefault="00000000" w:rsidRPr="00000000" w14:paraId="00000022">
      <w:pPr>
        <w:rPr>
          <w:i w:val="1"/>
        </w:rPr>
      </w:pPr>
      <w:r w:rsidDel="00000000" w:rsidR="00000000" w:rsidRPr="00000000">
        <w:rPr>
          <w:rtl w:val="0"/>
        </w:rPr>
      </w:r>
    </w:p>
    <w:p w:rsidR="00000000" w:rsidDel="00000000" w:rsidP="00000000" w:rsidRDefault="00000000" w:rsidRPr="00000000" w14:paraId="00000023">
      <w:pPr>
        <w:ind w:left="0" w:firstLine="0"/>
        <w:rPr/>
      </w:pPr>
      <w:r w:rsidDel="00000000" w:rsidR="00000000" w:rsidRPr="00000000">
        <w:rPr>
          <w:rtl w:val="0"/>
        </w:rPr>
        <w:t xml:space="preserve">Join the conversation on Facebook, Instagram, Twitter, and Pinterest </w:t>
      </w:r>
      <w:r w:rsidDel="00000000" w:rsidR="00000000" w:rsidRPr="00000000">
        <w:rPr>
          <w:b w:val="1"/>
          <w:rtl w:val="0"/>
        </w:rPr>
        <w:t xml:space="preserve">@LifeAkua </w:t>
      </w:r>
      <w:r w:rsidDel="00000000" w:rsidR="00000000" w:rsidRPr="00000000">
        <w:rPr>
          <w:i w:val="1"/>
          <w:rtl w:val="0"/>
        </w:rPr>
        <w:t xml:space="preserve">#ilovekelpjerky</w:t>
      </w: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b w:val="1"/>
        </w:rPr>
      </w:pPr>
      <w:r w:rsidDel="00000000" w:rsidR="00000000" w:rsidRPr="00000000">
        <w:rPr>
          <w:b w:val="1"/>
          <w:rtl w:val="0"/>
        </w:rPr>
        <w:t xml:space="preserve">About AKUA: </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Founded in 2017, AKUA includes the founding team of Co-CEO and CMO Courtney Boyd Myers, Co-CEO and CFO Matthew Lebo, and resident Kelp Farmer Morgan-Lea Fogg. AKUA is a mission-driven brand creating healthy food products from sustainably sourced ocean seagreens. </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spacing w:after="220" w:before="220" w:line="331.2" w:lineRule="auto"/>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sz w:val="24"/>
          <w:szCs w:val="24"/>
        </w:rPr>
      </w:pPr>
      <w:r w:rsidDel="00000000" w:rsidR="00000000" w:rsidRPr="00000000">
        <w:rPr>
          <w:rtl w:val="0"/>
        </w:rPr>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www.akua.co" TargetMode="External"/><Relationship Id="rId9" Type="http://schemas.openxmlformats.org/officeDocument/2006/relationships/hyperlink" Target="http://akua.co"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mailto:CBM@AKUA.CO" TargetMode="External"/><Relationship Id="rId8" Type="http://schemas.openxmlformats.org/officeDocument/2006/relationships/hyperlink" Target="https://www.dropbox.com/sh/6vqolm07rpc4d6l/AAANBGqMJ5l5khVIi0qIZWGOa?dl=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